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47" w:rsidRPr="00D4365A" w:rsidRDefault="00261747" w:rsidP="00261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55B8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4365A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      </w:t>
      </w:r>
    </w:p>
    <w:p w:rsidR="00261747" w:rsidRPr="00D4365A" w:rsidRDefault="00261747" w:rsidP="00261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65A"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261747" w:rsidRPr="00D4365A" w:rsidRDefault="00261747" w:rsidP="00261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65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61747" w:rsidRPr="00D4365A" w:rsidRDefault="00261747" w:rsidP="00261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65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61747" w:rsidRPr="00D4365A" w:rsidRDefault="00261747" w:rsidP="00261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65A">
        <w:rPr>
          <w:rFonts w:ascii="Times New Roman" w:hAnsi="Times New Roman" w:cs="Times New Roman"/>
          <w:b/>
          <w:sz w:val="24"/>
          <w:szCs w:val="24"/>
        </w:rPr>
        <w:t>СЕЛОСОНСКИЙ СЕЛЬСОВЕТ</w:t>
      </w:r>
    </w:p>
    <w:p w:rsidR="00261747" w:rsidRPr="00D4365A" w:rsidRDefault="00261747" w:rsidP="002617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1747" w:rsidRPr="00D4365A" w:rsidRDefault="00261747" w:rsidP="002617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4857" w:rsidRDefault="009A4857" w:rsidP="00261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747" w:rsidRPr="00D4365A" w:rsidRDefault="00261747" w:rsidP="00261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6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61747" w:rsidRPr="00D4365A" w:rsidRDefault="00261747" w:rsidP="00261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747" w:rsidRPr="00B55B85" w:rsidRDefault="00A765AC" w:rsidP="0026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61747">
        <w:rPr>
          <w:rFonts w:ascii="Times New Roman" w:hAnsi="Times New Roman" w:cs="Times New Roman"/>
          <w:sz w:val="24"/>
          <w:szCs w:val="24"/>
        </w:rPr>
        <w:t>т</w:t>
      </w:r>
      <w:r w:rsidR="009A4857">
        <w:rPr>
          <w:rFonts w:ascii="Times New Roman" w:hAnsi="Times New Roman" w:cs="Times New Roman"/>
          <w:sz w:val="24"/>
          <w:szCs w:val="24"/>
        </w:rPr>
        <w:t xml:space="preserve">  </w:t>
      </w:r>
      <w:r w:rsidR="006161E6">
        <w:rPr>
          <w:rFonts w:ascii="Times New Roman" w:hAnsi="Times New Roman" w:cs="Times New Roman"/>
          <w:sz w:val="24"/>
          <w:szCs w:val="24"/>
        </w:rPr>
        <w:t>29.10</w:t>
      </w:r>
      <w:bookmarkStart w:id="0" w:name="_GoBack"/>
      <w:bookmarkEnd w:id="0"/>
      <w:r w:rsidR="009A4857">
        <w:rPr>
          <w:rFonts w:ascii="Times New Roman" w:hAnsi="Times New Roman" w:cs="Times New Roman"/>
          <w:sz w:val="24"/>
          <w:szCs w:val="24"/>
        </w:rPr>
        <w:t xml:space="preserve">. 2019 </w:t>
      </w:r>
      <w:r w:rsidR="00261747" w:rsidRPr="00B55B85">
        <w:rPr>
          <w:rFonts w:ascii="Times New Roman" w:hAnsi="Times New Roman" w:cs="Times New Roman"/>
          <w:sz w:val="24"/>
          <w:szCs w:val="24"/>
        </w:rPr>
        <w:t xml:space="preserve">г.                     </w:t>
      </w:r>
      <w:r w:rsidR="00261747">
        <w:rPr>
          <w:rFonts w:ascii="Times New Roman" w:hAnsi="Times New Roman" w:cs="Times New Roman"/>
          <w:sz w:val="24"/>
          <w:szCs w:val="24"/>
        </w:rPr>
        <w:t xml:space="preserve">     </w:t>
      </w:r>
      <w:r w:rsidR="00261747" w:rsidRPr="00B55B8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26174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6174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61747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261747" w:rsidRPr="00B55B8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1747">
        <w:rPr>
          <w:rFonts w:ascii="Times New Roman" w:hAnsi="Times New Roman" w:cs="Times New Roman"/>
          <w:sz w:val="24"/>
          <w:szCs w:val="24"/>
        </w:rPr>
        <w:t xml:space="preserve">        </w:t>
      </w:r>
      <w:r w:rsidR="00261747" w:rsidRPr="00B55B85">
        <w:rPr>
          <w:rFonts w:ascii="Times New Roman" w:hAnsi="Times New Roman" w:cs="Times New Roman"/>
          <w:sz w:val="24"/>
          <w:szCs w:val="24"/>
        </w:rPr>
        <w:t xml:space="preserve">                  № _</w:t>
      </w:r>
      <w:r w:rsidR="006161E6">
        <w:rPr>
          <w:rFonts w:ascii="Times New Roman" w:hAnsi="Times New Roman" w:cs="Times New Roman"/>
          <w:sz w:val="24"/>
          <w:szCs w:val="24"/>
        </w:rPr>
        <w:t>5/6</w:t>
      </w:r>
      <w:r w:rsidR="00261747" w:rsidRPr="00B55B85">
        <w:rPr>
          <w:rFonts w:ascii="Times New Roman" w:hAnsi="Times New Roman" w:cs="Times New Roman"/>
          <w:sz w:val="24"/>
          <w:szCs w:val="24"/>
        </w:rPr>
        <w:t>__</w:t>
      </w:r>
    </w:p>
    <w:p w:rsidR="00261747" w:rsidRPr="00B55B85" w:rsidRDefault="00261747" w:rsidP="0026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747" w:rsidRPr="00B55B85" w:rsidRDefault="00261747" w:rsidP="0026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747" w:rsidRPr="00B55B85" w:rsidRDefault="00261747" w:rsidP="00261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B85">
        <w:rPr>
          <w:rFonts w:ascii="Times New Roman" w:hAnsi="Times New Roman" w:cs="Times New Roman"/>
          <w:b/>
          <w:sz w:val="24"/>
          <w:szCs w:val="24"/>
        </w:rPr>
        <w:t>Об установлении земельного налога</w:t>
      </w:r>
    </w:p>
    <w:p w:rsidR="00261747" w:rsidRPr="00B55B85" w:rsidRDefault="00261747" w:rsidP="00261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B85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gramStart"/>
      <w:r w:rsidRPr="00B55B8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261747" w:rsidRPr="00B55B85" w:rsidRDefault="00261747" w:rsidP="00261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B85">
        <w:rPr>
          <w:rFonts w:ascii="Times New Roman" w:hAnsi="Times New Roman" w:cs="Times New Roman"/>
          <w:b/>
          <w:sz w:val="24"/>
          <w:szCs w:val="24"/>
        </w:rPr>
        <w:t xml:space="preserve">образования  </w:t>
      </w:r>
      <w:proofErr w:type="spellStart"/>
      <w:r w:rsidRPr="00B55B85">
        <w:rPr>
          <w:rFonts w:ascii="Times New Roman" w:hAnsi="Times New Roman" w:cs="Times New Roman"/>
          <w:b/>
          <w:sz w:val="24"/>
          <w:szCs w:val="24"/>
        </w:rPr>
        <w:t>Селосонский</w:t>
      </w:r>
      <w:proofErr w:type="spellEnd"/>
      <w:r w:rsidRPr="00B55B85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261747" w:rsidRPr="00B55B85" w:rsidRDefault="00261747" w:rsidP="0026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747" w:rsidRPr="00B55B85" w:rsidRDefault="00261747" w:rsidP="0026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747" w:rsidRDefault="00261747" w:rsidP="0026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B85">
        <w:rPr>
          <w:rFonts w:ascii="Times New Roman" w:hAnsi="Times New Roman" w:cs="Times New Roman"/>
          <w:sz w:val="24"/>
          <w:szCs w:val="24"/>
        </w:rPr>
        <w:tab/>
        <w:t xml:space="preserve">В соответствии с главой 31 Налогового кодекса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55B85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B55B85">
        <w:rPr>
          <w:rFonts w:ascii="Times New Roman" w:hAnsi="Times New Roman" w:cs="Times New Roman"/>
          <w:sz w:val="24"/>
          <w:szCs w:val="24"/>
        </w:rPr>
        <w:t xml:space="preserve">. №131-ФЗ «Об общих принципах организации местного самоуправления в Российской Федерации» (с последующими изменениями) и Уставом муниципального образования </w:t>
      </w:r>
      <w:proofErr w:type="spellStart"/>
      <w:r w:rsidRPr="00B55B85">
        <w:rPr>
          <w:rFonts w:ascii="Times New Roman" w:hAnsi="Times New Roman" w:cs="Times New Roman"/>
          <w:sz w:val="24"/>
          <w:szCs w:val="24"/>
        </w:rPr>
        <w:t>Селосонский</w:t>
      </w:r>
      <w:proofErr w:type="spellEnd"/>
      <w:r w:rsidRPr="00B55B85">
        <w:rPr>
          <w:rFonts w:ascii="Times New Roman" w:hAnsi="Times New Roman" w:cs="Times New Roman"/>
          <w:sz w:val="24"/>
          <w:szCs w:val="24"/>
        </w:rPr>
        <w:t xml:space="preserve"> сельсовет,  Совет депутатов муниципального образования Селосонского сельсовета </w:t>
      </w:r>
    </w:p>
    <w:p w:rsidR="00261747" w:rsidRDefault="00261747" w:rsidP="0026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747" w:rsidRPr="00807E62" w:rsidRDefault="00261747" w:rsidP="00261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E6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61747" w:rsidRPr="00B55B85" w:rsidRDefault="00261747" w:rsidP="0026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B" w:rsidRDefault="00261747" w:rsidP="002617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12B">
        <w:rPr>
          <w:rFonts w:ascii="Times New Roman" w:hAnsi="Times New Roman" w:cs="Times New Roman"/>
          <w:sz w:val="24"/>
          <w:szCs w:val="24"/>
        </w:rPr>
        <w:t xml:space="preserve">  Ввести на территории муниципального образования </w:t>
      </w:r>
      <w:proofErr w:type="spellStart"/>
      <w:r w:rsidRPr="001A512B">
        <w:rPr>
          <w:rFonts w:ascii="Times New Roman" w:hAnsi="Times New Roman" w:cs="Times New Roman"/>
          <w:sz w:val="24"/>
          <w:szCs w:val="24"/>
        </w:rPr>
        <w:t>Селосонский</w:t>
      </w:r>
      <w:proofErr w:type="spellEnd"/>
      <w:r w:rsidRPr="001A512B">
        <w:rPr>
          <w:rFonts w:ascii="Times New Roman" w:hAnsi="Times New Roman" w:cs="Times New Roman"/>
          <w:sz w:val="24"/>
          <w:szCs w:val="24"/>
        </w:rPr>
        <w:t xml:space="preserve"> сельсовет земельный налог. </w:t>
      </w:r>
    </w:p>
    <w:p w:rsidR="00261747" w:rsidRPr="001A512B" w:rsidRDefault="00261747" w:rsidP="002617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12B">
        <w:rPr>
          <w:rFonts w:ascii="Times New Roman" w:hAnsi="Times New Roman" w:cs="Times New Roman"/>
          <w:sz w:val="24"/>
          <w:szCs w:val="24"/>
        </w:rPr>
        <w:t xml:space="preserve"> Установить налоговые ставки в следующих размерах:</w:t>
      </w:r>
    </w:p>
    <w:p w:rsidR="00261747" w:rsidRPr="00B55B85" w:rsidRDefault="00261747" w:rsidP="0026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2B">
        <w:rPr>
          <w:rFonts w:ascii="Times New Roman" w:hAnsi="Times New Roman" w:cs="Times New Roman"/>
          <w:sz w:val="24"/>
          <w:szCs w:val="24"/>
        </w:rPr>
        <w:t xml:space="preserve"> </w:t>
      </w:r>
      <w:r w:rsidRPr="00B55B85">
        <w:rPr>
          <w:rFonts w:ascii="Times New Roman" w:hAnsi="Times New Roman" w:cs="Times New Roman"/>
          <w:sz w:val="24"/>
          <w:szCs w:val="24"/>
        </w:rPr>
        <w:t xml:space="preserve">2.1. 0,3 процента от кадастровой оценки земельных участков: </w:t>
      </w:r>
    </w:p>
    <w:p w:rsidR="00261747" w:rsidRPr="00B55B85" w:rsidRDefault="00261747" w:rsidP="0026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5B85">
        <w:rPr>
          <w:rFonts w:ascii="Times New Roman" w:hAnsi="Times New Roman" w:cs="Times New Roman"/>
          <w:sz w:val="24"/>
          <w:szCs w:val="24"/>
        </w:rPr>
        <w:t xml:space="preserve">- отнесенных к землям сельскохозяйственного назначения или к землям в  составе зон сельскохозяйственного использования в населенных пунктах и  используемых для сельскохозяйственного производства; </w:t>
      </w:r>
    </w:p>
    <w:p w:rsidR="00261747" w:rsidRDefault="00261747" w:rsidP="0026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5B85">
        <w:rPr>
          <w:rFonts w:ascii="Times New Roman" w:hAnsi="Times New Roman" w:cs="Times New Roman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относящейся к жилищному фонду и к объектам инженерной инфраструктуры жилищно-коммунального комплекса) или приобретенных (предоставленных</w:t>
      </w:r>
      <w:r w:rsidR="000F6B13">
        <w:rPr>
          <w:rFonts w:ascii="Times New Roman" w:hAnsi="Times New Roman" w:cs="Times New Roman"/>
          <w:sz w:val="24"/>
          <w:szCs w:val="24"/>
        </w:rPr>
        <w:t>) для жилищного  строительства ( за исключением земельных участков</w:t>
      </w:r>
      <w:proofErr w:type="gramStart"/>
      <w:r w:rsidR="000F6B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F6B13">
        <w:rPr>
          <w:rFonts w:ascii="Times New Roman" w:hAnsi="Times New Roman" w:cs="Times New Roman"/>
          <w:sz w:val="24"/>
          <w:szCs w:val="24"/>
        </w:rPr>
        <w:t xml:space="preserve"> приобретенных ( предоставленных) для индивидуального жилищного строительства , используемых в предпринимательской деятельности);</w:t>
      </w:r>
    </w:p>
    <w:p w:rsidR="000F6B13" w:rsidRPr="00B55B85" w:rsidRDefault="000F6B13" w:rsidP="0026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используемых в предпринимательской деятельности, приобретенных (п</w:t>
      </w:r>
      <w:r w:rsidR="009A485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едоставленных) для ведения личного подсобного хозяйства, садоводства или огородничества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земельных участков общего значения, предусмотренных Федеральным законом от 29 июля 2017 №</w:t>
      </w:r>
      <w:r w:rsidR="009A4857">
        <w:rPr>
          <w:rFonts w:ascii="Times New Roman" w:hAnsi="Times New Roman" w:cs="Times New Roman"/>
          <w:sz w:val="24"/>
          <w:szCs w:val="24"/>
        </w:rPr>
        <w:t xml:space="preserve"> 217-ФЗ « 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261747" w:rsidRPr="00B55B85" w:rsidRDefault="00261747" w:rsidP="002617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5B85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261747" w:rsidRPr="00B55B85" w:rsidRDefault="00261747" w:rsidP="0026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B85">
        <w:rPr>
          <w:rFonts w:ascii="Times New Roman" w:hAnsi="Times New Roman" w:cs="Times New Roman"/>
          <w:sz w:val="24"/>
          <w:szCs w:val="24"/>
        </w:rPr>
        <w:t xml:space="preserve"> 2.2. 1,5 процента от кадастровой стоимости в отношен</w:t>
      </w:r>
      <w:r>
        <w:rPr>
          <w:rFonts w:ascii="Times New Roman" w:hAnsi="Times New Roman" w:cs="Times New Roman"/>
          <w:sz w:val="24"/>
          <w:szCs w:val="24"/>
        </w:rPr>
        <w:t>ии прочих земельных участков.</w:t>
      </w:r>
    </w:p>
    <w:p w:rsidR="00261747" w:rsidRPr="00B55B85" w:rsidRDefault="00261747" w:rsidP="0026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B85">
        <w:rPr>
          <w:rFonts w:ascii="Times New Roman" w:hAnsi="Times New Roman" w:cs="Times New Roman"/>
          <w:sz w:val="24"/>
          <w:szCs w:val="24"/>
        </w:rPr>
        <w:t xml:space="preserve"> 3. Установить  следующие сроки уплаты платежей по земельному налогу:</w:t>
      </w:r>
    </w:p>
    <w:p w:rsidR="00261747" w:rsidRPr="00B55B85" w:rsidRDefault="00261747" w:rsidP="0026174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5B85">
        <w:rPr>
          <w:rFonts w:ascii="Times New Roman" w:hAnsi="Times New Roman" w:cs="Times New Roman"/>
          <w:sz w:val="24"/>
          <w:szCs w:val="24"/>
        </w:rPr>
        <w:t>3.1 для налогоплательщиков – организаций:</w:t>
      </w:r>
    </w:p>
    <w:p w:rsidR="00261747" w:rsidRPr="00B55B85" w:rsidRDefault="00261747" w:rsidP="002617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5B85">
        <w:rPr>
          <w:rFonts w:ascii="Times New Roman" w:hAnsi="Times New Roman" w:cs="Times New Roman"/>
          <w:sz w:val="24"/>
          <w:szCs w:val="24"/>
        </w:rPr>
        <w:lastRenderedPageBreak/>
        <w:t>- авансовых платежей – ежеквартально, не позднее последнего числа месяца следующего за истекшим отчетным периодом;</w:t>
      </w:r>
    </w:p>
    <w:p w:rsidR="00261747" w:rsidRDefault="00261747" w:rsidP="002617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5B85">
        <w:rPr>
          <w:rFonts w:ascii="Times New Roman" w:hAnsi="Times New Roman" w:cs="Times New Roman"/>
          <w:sz w:val="24"/>
          <w:szCs w:val="24"/>
        </w:rPr>
        <w:t xml:space="preserve">- платежей по итогам налогового периода – не позднее 1 марта года, следующего за истекшим налоговым периодом. </w:t>
      </w:r>
    </w:p>
    <w:p w:rsidR="00997A41" w:rsidRDefault="00B96CCC" w:rsidP="00B96CC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96CCC">
        <w:rPr>
          <w:rFonts w:ascii="Times New Roman" w:hAnsi="Times New Roman" w:cs="Times New Roman"/>
          <w:sz w:val="24"/>
          <w:szCs w:val="24"/>
        </w:rPr>
        <w:t>4. Предоставить</w:t>
      </w:r>
      <w:r w:rsidR="00997A41">
        <w:rPr>
          <w:rFonts w:ascii="Times New Roman" w:hAnsi="Times New Roman" w:cs="Times New Roman"/>
          <w:sz w:val="24"/>
          <w:szCs w:val="24"/>
        </w:rPr>
        <w:t xml:space="preserve"> следующие льготы</w:t>
      </w:r>
      <w:r>
        <w:rPr>
          <w:rFonts w:ascii="Times New Roman" w:hAnsi="Times New Roman" w:cs="Times New Roman"/>
          <w:sz w:val="24"/>
          <w:szCs w:val="24"/>
        </w:rPr>
        <w:t xml:space="preserve"> по земельному налогу</w:t>
      </w:r>
      <w:r w:rsidR="00997A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CCC" w:rsidRDefault="00997A41" w:rsidP="00B96CC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4.1.В</w:t>
      </w:r>
      <w:r w:rsidR="00B96CCC">
        <w:rPr>
          <w:rFonts w:ascii="Times New Roman" w:hAnsi="Times New Roman" w:cs="Times New Roman"/>
          <w:sz w:val="24"/>
          <w:szCs w:val="24"/>
        </w:rPr>
        <w:t xml:space="preserve"> размере 100 % следующим категориям н</w:t>
      </w:r>
      <w:r w:rsidR="00B96CCC" w:rsidRPr="00B96CCC">
        <w:rPr>
          <w:rFonts w:ascii="Times New Roman" w:hAnsi="Times New Roman" w:cs="Times New Roman"/>
          <w:sz w:val="24"/>
          <w:szCs w:val="24"/>
        </w:rPr>
        <w:t>а</w:t>
      </w:r>
      <w:r w:rsidR="00B96CCC">
        <w:rPr>
          <w:rFonts w:ascii="Times New Roman" w:hAnsi="Times New Roman" w:cs="Times New Roman"/>
          <w:sz w:val="24"/>
          <w:szCs w:val="24"/>
        </w:rPr>
        <w:t>логоплательщикам</w:t>
      </w:r>
      <w:r w:rsidR="00B96CCC" w:rsidRPr="00B96CCC">
        <w:rPr>
          <w:rFonts w:ascii="Times New Roman" w:hAnsi="Times New Roman" w:cs="Times New Roman"/>
          <w:sz w:val="24"/>
          <w:szCs w:val="24"/>
        </w:rPr>
        <w:t>:</w:t>
      </w:r>
    </w:p>
    <w:p w:rsidR="00B96CCC" w:rsidRDefault="00B96CCC" w:rsidP="00B9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A41">
        <w:rPr>
          <w:rFonts w:ascii="Times New Roman" w:hAnsi="Times New Roman" w:cs="Times New Roman"/>
          <w:sz w:val="24"/>
          <w:szCs w:val="24"/>
        </w:rPr>
        <w:t>м</w:t>
      </w:r>
      <w:r w:rsidRPr="00B96CCC">
        <w:rPr>
          <w:rFonts w:ascii="Times New Roman" w:hAnsi="Times New Roman" w:cs="Times New Roman"/>
          <w:sz w:val="24"/>
          <w:szCs w:val="24"/>
        </w:rPr>
        <w:t>униципальным учреждениям культуры;</w:t>
      </w:r>
    </w:p>
    <w:p w:rsidR="00B96CCC" w:rsidRPr="00B96CCC" w:rsidRDefault="00B96CCC" w:rsidP="00B9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A41">
        <w:rPr>
          <w:rFonts w:ascii="Times New Roman" w:hAnsi="Times New Roman" w:cs="Times New Roman"/>
          <w:sz w:val="24"/>
          <w:szCs w:val="24"/>
        </w:rPr>
        <w:t xml:space="preserve"> о</w:t>
      </w:r>
      <w:r w:rsidRPr="00B96CCC">
        <w:rPr>
          <w:rFonts w:ascii="Times New Roman" w:hAnsi="Times New Roman" w:cs="Times New Roman"/>
          <w:sz w:val="24"/>
          <w:szCs w:val="24"/>
        </w:rPr>
        <w:t>рганам местного самоуправления</w:t>
      </w:r>
      <w:proofErr w:type="gramStart"/>
      <w:r w:rsidRPr="00B96CC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96CCC" w:rsidRDefault="00B96CCC" w:rsidP="00B96CC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97A41">
        <w:rPr>
          <w:rFonts w:ascii="Times New Roman" w:hAnsi="Times New Roman" w:cs="Times New Roman"/>
          <w:sz w:val="24"/>
          <w:szCs w:val="24"/>
        </w:rPr>
        <w:t>м</w:t>
      </w:r>
      <w:r w:rsidRPr="00B96CCC">
        <w:rPr>
          <w:rFonts w:ascii="Times New Roman" w:hAnsi="Times New Roman" w:cs="Times New Roman"/>
          <w:sz w:val="24"/>
          <w:szCs w:val="24"/>
        </w:rPr>
        <w:t>униципальные учреждения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747" w:rsidRPr="00B55B85" w:rsidRDefault="00997A41" w:rsidP="0026174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4857">
        <w:rPr>
          <w:rFonts w:ascii="Times New Roman" w:hAnsi="Times New Roman" w:cs="Times New Roman"/>
          <w:sz w:val="24"/>
          <w:szCs w:val="24"/>
        </w:rPr>
        <w:t>. Решение Совета депутатов от 19</w:t>
      </w:r>
      <w:r w:rsidR="00261747" w:rsidRPr="00B55B85">
        <w:rPr>
          <w:rFonts w:ascii="Times New Roman" w:hAnsi="Times New Roman" w:cs="Times New Roman"/>
          <w:sz w:val="24"/>
          <w:szCs w:val="24"/>
        </w:rPr>
        <w:t>.1</w:t>
      </w:r>
      <w:r w:rsidR="009A4857">
        <w:rPr>
          <w:rFonts w:ascii="Times New Roman" w:hAnsi="Times New Roman" w:cs="Times New Roman"/>
          <w:sz w:val="24"/>
          <w:szCs w:val="24"/>
        </w:rPr>
        <w:t>1</w:t>
      </w:r>
      <w:r w:rsidR="00261747" w:rsidRPr="00B55B85">
        <w:rPr>
          <w:rFonts w:ascii="Times New Roman" w:hAnsi="Times New Roman" w:cs="Times New Roman"/>
          <w:sz w:val="24"/>
          <w:szCs w:val="24"/>
        </w:rPr>
        <w:t>.201</w:t>
      </w:r>
      <w:r w:rsidR="009A4857">
        <w:rPr>
          <w:rFonts w:ascii="Times New Roman" w:hAnsi="Times New Roman" w:cs="Times New Roman"/>
          <w:sz w:val="24"/>
          <w:szCs w:val="24"/>
        </w:rPr>
        <w:t>8 г № 9/3</w:t>
      </w:r>
      <w:r w:rsidR="00261747" w:rsidRPr="00B55B85">
        <w:rPr>
          <w:rFonts w:ascii="Times New Roman" w:hAnsi="Times New Roman" w:cs="Times New Roman"/>
          <w:sz w:val="24"/>
          <w:szCs w:val="24"/>
        </w:rPr>
        <w:t xml:space="preserve"> «Об установлении земельного налога на территории Селосонского сельсовета» (с последующими изменениями и дополнениями), призн</w:t>
      </w:r>
      <w:r w:rsidR="009A4857">
        <w:rPr>
          <w:rFonts w:ascii="Times New Roman" w:hAnsi="Times New Roman" w:cs="Times New Roman"/>
          <w:sz w:val="24"/>
          <w:szCs w:val="24"/>
        </w:rPr>
        <w:t>ать утратившим силу с 01.01.2020</w:t>
      </w:r>
      <w:r w:rsidR="00261747" w:rsidRPr="00B55B8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61747" w:rsidRPr="00B55B85" w:rsidRDefault="00997A41" w:rsidP="0026174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1747" w:rsidRPr="00B55B85">
        <w:rPr>
          <w:rFonts w:ascii="Times New Roman" w:hAnsi="Times New Roman" w:cs="Times New Roman"/>
          <w:sz w:val="24"/>
          <w:szCs w:val="24"/>
        </w:rPr>
        <w:t>. Настоящее решение вступает в силу по истечении месяца со дня его официального опубликования, но не ранее первого числа очередного налогового периода.</w:t>
      </w:r>
    </w:p>
    <w:p w:rsidR="00261747" w:rsidRDefault="00261747" w:rsidP="0026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747" w:rsidRDefault="00261747" w:rsidP="0026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747" w:rsidRPr="00B55B85" w:rsidRDefault="00261747" w:rsidP="0026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747" w:rsidRDefault="00261747" w:rsidP="00261747">
      <w:pPr>
        <w:spacing w:after="0" w:line="240" w:lineRule="auto"/>
      </w:pPr>
      <w:r w:rsidRPr="00B55B85">
        <w:rPr>
          <w:rFonts w:ascii="Times New Roman" w:hAnsi="Times New Roman" w:cs="Times New Roman"/>
          <w:sz w:val="24"/>
          <w:szCs w:val="24"/>
        </w:rPr>
        <w:t xml:space="preserve">Глава Селосонского  сельсовета                                                </w:t>
      </w:r>
      <w:proofErr w:type="spellStart"/>
      <w:r w:rsidRPr="00B55B85">
        <w:rPr>
          <w:rFonts w:ascii="Times New Roman" w:hAnsi="Times New Roman" w:cs="Times New Roman"/>
          <w:sz w:val="24"/>
          <w:szCs w:val="24"/>
        </w:rPr>
        <w:t>С.И.Кузнецов</w:t>
      </w:r>
      <w:proofErr w:type="spellEnd"/>
    </w:p>
    <w:p w:rsidR="006812BA" w:rsidRDefault="006812BA"/>
    <w:sectPr w:rsidR="006812BA" w:rsidSect="00E7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26F52"/>
    <w:multiLevelType w:val="hybridMultilevel"/>
    <w:tmpl w:val="8DC65FC8"/>
    <w:lvl w:ilvl="0" w:tplc="6C509B9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1747"/>
    <w:rsid w:val="000F6B13"/>
    <w:rsid w:val="001938F2"/>
    <w:rsid w:val="001A512B"/>
    <w:rsid w:val="00261747"/>
    <w:rsid w:val="00417B59"/>
    <w:rsid w:val="006161E6"/>
    <w:rsid w:val="006812BA"/>
    <w:rsid w:val="007878AF"/>
    <w:rsid w:val="007E1230"/>
    <w:rsid w:val="00997A41"/>
    <w:rsid w:val="009A4857"/>
    <w:rsid w:val="009D7678"/>
    <w:rsid w:val="00A765AC"/>
    <w:rsid w:val="00B9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Пользователь Windows</cp:lastModifiedBy>
  <cp:revision>4</cp:revision>
  <dcterms:created xsi:type="dcterms:W3CDTF">2019-10-29T06:53:00Z</dcterms:created>
  <dcterms:modified xsi:type="dcterms:W3CDTF">2019-11-05T01:46:00Z</dcterms:modified>
</cp:coreProperties>
</file>