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1B" w:rsidRDefault="00A82B1B" w:rsidP="00A82B1B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A82B1B" w:rsidRDefault="00A82B1B" w:rsidP="00A82B1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A82B1B" w:rsidRDefault="00A82B1B" w:rsidP="00A82B1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A82B1B" w:rsidRDefault="00A82B1B" w:rsidP="00A82B1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A82B1B" w:rsidRDefault="00A82B1B" w:rsidP="00A82B1B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82B1B" w:rsidRDefault="00A82B1B" w:rsidP="00A82B1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82B1B" w:rsidRDefault="00A82B1B" w:rsidP="00A8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="009956D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F2524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9956DC">
        <w:rPr>
          <w:rFonts w:ascii="Times New Roman" w:eastAsia="Times New Roman" w:hAnsi="Times New Roman"/>
          <w:b/>
          <w:sz w:val="24"/>
          <w:szCs w:val="24"/>
          <w:lang w:eastAsia="ru-RU"/>
        </w:rPr>
        <w:t>.02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.2025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 w:rsidR="009956DC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</w:p>
    <w:p w:rsidR="00A82B1B" w:rsidRDefault="00A82B1B" w:rsidP="00A82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B1B" w:rsidRDefault="00A82B1B" w:rsidP="00A82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создании патрульных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патрульно-маневренных групп</w:t>
      </w:r>
    </w:p>
    <w:p w:rsidR="00A82B1B" w:rsidRDefault="00A82B1B" w:rsidP="00A82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патрулирования территории Селосонского сельсовета</w:t>
      </w:r>
    </w:p>
    <w:p w:rsidR="00A82B1B" w:rsidRDefault="00A82B1B" w:rsidP="00A82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2B1B" w:rsidRDefault="00A82B1B" w:rsidP="00A8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Российской Федерации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в целях повышения эффективности работ по выявлению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предупреждению и ликвидации очагов природных пожаров на ранней стадии их развития, а также проведения профилактической работы среди населения по предупреждению сжигания растительности в период действия пожароопасного пер</w:t>
      </w:r>
      <w:r w:rsidR="00693F4A">
        <w:rPr>
          <w:rFonts w:ascii="Times New Roman" w:eastAsia="Times New Roman" w:hAnsi="Times New Roman"/>
          <w:sz w:val="24"/>
          <w:szCs w:val="24"/>
          <w:lang w:eastAsia="ru-RU"/>
        </w:rPr>
        <w:t>иода</w:t>
      </w:r>
      <w:proofErr w:type="gramStart"/>
      <w:r w:rsidR="00693F4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693F4A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Уставом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сельсовет. Администрация Селосонского сельсовета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A82B1B" w:rsidRDefault="00A82B1B" w:rsidP="00A8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1B" w:rsidRDefault="00A82B1B" w:rsidP="00A82B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A82B1B" w:rsidRDefault="00A82B1B" w:rsidP="00A82B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B1B" w:rsidRDefault="00A82B1B" w:rsidP="00A82B1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Создать патрульную группу патрулирования для выполнения обязанностей в пожароопасный период 2025 года по патрулированию территории поселения,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hAnsi="Times New Roman"/>
          <w:sz w:val="24"/>
          <w:szCs w:val="24"/>
          <w:lang w:eastAsia="zh-CN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риложение № 1).         </w:t>
      </w:r>
    </w:p>
    <w:p w:rsidR="00A82B1B" w:rsidRDefault="00A82B1B" w:rsidP="00A82B1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Создать патрульно-маневренную группу патрулирования для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выполнения </w:t>
      </w:r>
    </w:p>
    <w:p w:rsidR="00A82B1B" w:rsidRDefault="00A82B1B" w:rsidP="00A82B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sectPr w:rsidR="00A82B1B">
          <w:pgSz w:w="11906" w:h="16838"/>
          <w:pgMar w:top="1134" w:right="850" w:bottom="1134" w:left="1701" w:header="708" w:footer="708" w:gutter="0"/>
          <w:cols w:space="720"/>
        </w:sectPr>
      </w:pPr>
    </w:p>
    <w:p w:rsidR="00A82B1B" w:rsidRDefault="00A82B1B" w:rsidP="00A82B1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обязанностей в пожароопасный период 202</w:t>
      </w:r>
      <w:r w:rsidR="009956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года по патрулированию территории поселения,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hAnsi="Times New Roman"/>
          <w:sz w:val="24"/>
          <w:szCs w:val="24"/>
          <w:lang w:eastAsia="zh-CN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риложение № 2).</w:t>
      </w:r>
    </w:p>
    <w:p w:rsidR="00A82B1B" w:rsidRPr="000974AB" w:rsidRDefault="00A82B1B" w:rsidP="00A82B1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3</w:t>
      </w:r>
      <w:r w:rsidRPr="000974A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 Настоящее постановление вступает в силу после его официального о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публикования</w:t>
      </w:r>
      <w:r w:rsidRPr="000974A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</w:p>
    <w:p w:rsidR="00A82B1B" w:rsidRDefault="00A82B1B" w:rsidP="00A82B1B">
      <w:pPr>
        <w:suppressAutoHyphens/>
        <w:spacing w:after="0" w:line="240" w:lineRule="auto"/>
        <w:ind w:left="4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</w:t>
      </w:r>
    </w:p>
    <w:p w:rsidR="00A82B1B" w:rsidRDefault="00A82B1B" w:rsidP="00A82B1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Глава Селосонского сельсовета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И.Е.Горелов</w:t>
      </w:r>
      <w:proofErr w:type="spellEnd"/>
    </w:p>
    <w:p w:rsidR="00A82B1B" w:rsidRDefault="00A82B1B" w:rsidP="00A8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1B" w:rsidRDefault="00A82B1B" w:rsidP="00A8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1B" w:rsidRDefault="00A82B1B" w:rsidP="00A8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1B" w:rsidRDefault="00A82B1B" w:rsidP="00A82B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82B1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№1 </w:t>
      </w: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 постановлению администрации  </w:t>
      </w: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Селосонского сельсовета </w:t>
      </w: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От</w:t>
      </w:r>
      <w:r w:rsidR="009956DC">
        <w:rPr>
          <w:rFonts w:ascii="Times New Roman" w:hAnsi="Times New Roman"/>
          <w:sz w:val="24"/>
          <w:szCs w:val="24"/>
          <w:lang w:eastAsia="zh-CN"/>
        </w:rPr>
        <w:t>1</w:t>
      </w:r>
      <w:r w:rsidR="00F25248">
        <w:rPr>
          <w:rFonts w:ascii="Times New Roman" w:hAnsi="Times New Roman"/>
          <w:sz w:val="24"/>
          <w:szCs w:val="24"/>
          <w:lang w:eastAsia="zh-CN"/>
        </w:rPr>
        <w:t>7</w:t>
      </w:r>
      <w:r w:rsidR="009956DC">
        <w:rPr>
          <w:rFonts w:ascii="Times New Roman" w:hAnsi="Times New Roman"/>
          <w:sz w:val="24"/>
          <w:szCs w:val="24"/>
          <w:lang w:eastAsia="zh-CN"/>
        </w:rPr>
        <w:t>.02.</w:t>
      </w:r>
      <w:r>
        <w:rPr>
          <w:rFonts w:ascii="Times New Roman" w:hAnsi="Times New Roman"/>
          <w:sz w:val="24"/>
          <w:szCs w:val="24"/>
          <w:lang w:eastAsia="zh-CN"/>
        </w:rPr>
        <w:t xml:space="preserve">2025 № </w:t>
      </w:r>
      <w:r w:rsidR="009956DC">
        <w:rPr>
          <w:rFonts w:ascii="Times New Roman" w:hAnsi="Times New Roman"/>
          <w:sz w:val="24"/>
          <w:szCs w:val="24"/>
          <w:lang w:eastAsia="zh-CN"/>
        </w:rPr>
        <w:t>15</w:t>
      </w: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Состав патрульной группы  патрулирования на территории Селосонского сельсовета</w:t>
      </w: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317"/>
        <w:gridCol w:w="1283"/>
        <w:gridCol w:w="1875"/>
        <w:gridCol w:w="1665"/>
        <w:gridCol w:w="1773"/>
        <w:gridCol w:w="1700"/>
      </w:tblGrid>
      <w:tr w:rsidR="00A82B1B" w:rsidTr="0004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lang w:eastAsia="zh-CN"/>
              </w:rPr>
              <w:t>/п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Назначение группы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Численный состав группы (кол-во людей)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Руководитель группы (Ф.И.О. Должностная категория, тел.)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Состав группы (Ф.И.О. тел.)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Район ответственности (населенный пункт)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Техника и оснащение группы</w:t>
            </w:r>
          </w:p>
        </w:tc>
      </w:tr>
      <w:tr w:rsidR="00A82B1B" w:rsidTr="0004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Default="00A82B1B" w:rsidP="00040D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Недорезов Юрий Петрович, водитель автобуса «МБОУ «Село-</w:t>
            </w:r>
            <w:proofErr w:type="spellStart"/>
            <w:r>
              <w:rPr>
                <w:rFonts w:ascii="Times New Roman" w:hAnsi="Times New Roman"/>
                <w:lang w:eastAsia="zh-CN"/>
              </w:rPr>
              <w:t>Сонская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ОШ № 10»</w:t>
            </w:r>
          </w:p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8-952-748-04-37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Молоков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Андрей Владимирович, депутат Совета депутатов Селосонского сельсовета</w:t>
            </w:r>
          </w:p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/>
                <w:lang w:eastAsia="zh-CN"/>
              </w:rPr>
              <w:t>.С</w:t>
            </w:r>
            <w:proofErr w:type="gramEnd"/>
            <w:r>
              <w:rPr>
                <w:rFonts w:ascii="Times New Roman" w:hAnsi="Times New Roman"/>
                <w:lang w:eastAsia="zh-CN"/>
              </w:rPr>
              <w:t>он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Лопата 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Метла 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кошма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ВАЗ 2107</w:t>
            </w:r>
          </w:p>
        </w:tc>
      </w:tr>
      <w:tr w:rsidR="00A82B1B" w:rsidTr="0004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Default="00A82B1B" w:rsidP="00040D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Саражаков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Анатолий Ильич депутат совета депутатов Селосонского сельсовета</w:t>
            </w:r>
          </w:p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8-913-443-29-52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Переслегин Иван Иванович депутат Совета депутатов Селосонского сельсовета</w:t>
            </w:r>
          </w:p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8-913546-97-10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д</w:t>
            </w:r>
            <w:proofErr w:type="gramStart"/>
            <w:r>
              <w:rPr>
                <w:rFonts w:ascii="Times New Roman" w:hAnsi="Times New Roman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/>
                <w:lang w:eastAsia="zh-CN"/>
              </w:rPr>
              <w:t>альджа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Лопата 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Метла 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кошма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ВАЗ 2107</w:t>
            </w:r>
          </w:p>
        </w:tc>
      </w:tr>
      <w:tr w:rsidR="00A82B1B" w:rsidTr="00040D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B" w:rsidRDefault="00A82B1B" w:rsidP="00040DDB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Ткачев Александр Иванович</w:t>
            </w:r>
            <w:proofErr w:type="gramStart"/>
            <w:r>
              <w:rPr>
                <w:rFonts w:ascii="Times New Roman" w:hAnsi="Times New Roman"/>
                <w:lang w:eastAsia="zh-CN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 лесничий Абаканского лесничества</w:t>
            </w:r>
          </w:p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8-963-201-69-86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Саражаков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Владимир Ильич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д.Катюшкино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Лопата 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Метла 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кошма</w:t>
            </w:r>
          </w:p>
          <w:p w:rsidR="00A82B1B" w:rsidRDefault="00A82B1B" w:rsidP="00040DDB">
            <w:pPr>
              <w:suppressAutoHyphens/>
              <w:spacing w:after="0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ВАЗ 2107</w:t>
            </w:r>
          </w:p>
        </w:tc>
      </w:tr>
    </w:tbl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№2 </w:t>
      </w: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 постановлению администрации  </w:t>
      </w: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Селосонского сельсовета </w:t>
      </w:r>
    </w:p>
    <w:p w:rsidR="00A82B1B" w:rsidRDefault="009956DC" w:rsidP="00A82B1B">
      <w:pPr>
        <w:suppressAutoHyphens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</w:t>
      </w:r>
      <w:r w:rsidR="00A82B1B">
        <w:rPr>
          <w:rFonts w:ascii="Times New Roman" w:hAnsi="Times New Roman"/>
          <w:sz w:val="24"/>
          <w:szCs w:val="24"/>
          <w:lang w:eastAsia="zh-CN"/>
        </w:rPr>
        <w:t>т</w:t>
      </w:r>
      <w:r>
        <w:rPr>
          <w:rFonts w:ascii="Times New Roman" w:hAnsi="Times New Roman"/>
          <w:sz w:val="24"/>
          <w:szCs w:val="24"/>
          <w:lang w:eastAsia="zh-CN"/>
        </w:rPr>
        <w:t xml:space="preserve"> 1</w:t>
      </w:r>
      <w:r w:rsidR="00F25248">
        <w:rPr>
          <w:rFonts w:ascii="Times New Roman" w:hAnsi="Times New Roman"/>
          <w:sz w:val="24"/>
          <w:szCs w:val="24"/>
          <w:lang w:eastAsia="zh-CN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zh-CN"/>
        </w:rPr>
        <w:t>.02</w:t>
      </w:r>
      <w:r w:rsidR="00A82B1B">
        <w:rPr>
          <w:rFonts w:ascii="Times New Roman" w:hAnsi="Times New Roman"/>
          <w:sz w:val="24"/>
          <w:szCs w:val="24"/>
          <w:lang w:eastAsia="zh-CN"/>
        </w:rPr>
        <w:t xml:space="preserve"> .2025 №</w:t>
      </w:r>
      <w:r>
        <w:rPr>
          <w:rFonts w:ascii="Times New Roman" w:hAnsi="Times New Roman"/>
          <w:sz w:val="24"/>
          <w:szCs w:val="24"/>
          <w:lang w:eastAsia="zh-CN"/>
        </w:rPr>
        <w:t xml:space="preserve"> 15</w:t>
      </w: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E2BB9" w:rsidRPr="006E2BB9" w:rsidRDefault="006E2BB9" w:rsidP="006E2BB9">
      <w:pPr>
        <w:suppressAutoHyphens/>
        <w:spacing w:after="100" w:afterAutospacing="1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E2BB9">
        <w:rPr>
          <w:rFonts w:ascii="Times New Roman" w:hAnsi="Times New Roman"/>
          <w:b/>
          <w:sz w:val="24"/>
          <w:szCs w:val="24"/>
          <w:lang w:eastAsia="zh-CN"/>
        </w:rPr>
        <w:t xml:space="preserve">Состав </w:t>
      </w:r>
      <w:proofErr w:type="spellStart"/>
      <w:r w:rsidRPr="006E2BB9">
        <w:rPr>
          <w:rFonts w:ascii="Times New Roman" w:hAnsi="Times New Roman"/>
          <w:b/>
          <w:sz w:val="24"/>
          <w:szCs w:val="24"/>
          <w:lang w:eastAsia="zh-CN"/>
        </w:rPr>
        <w:t>патрульно</w:t>
      </w:r>
      <w:proofErr w:type="spellEnd"/>
      <w:r w:rsidRPr="006E2BB9">
        <w:rPr>
          <w:rFonts w:ascii="Times New Roman" w:hAnsi="Times New Roman"/>
          <w:b/>
          <w:sz w:val="24"/>
          <w:szCs w:val="24"/>
          <w:lang w:eastAsia="zh-CN"/>
        </w:rPr>
        <w:t xml:space="preserve"> - маневренной группы патрулирования на территории Селосонского сельсовета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40"/>
        <w:gridCol w:w="992"/>
        <w:gridCol w:w="1701"/>
        <w:gridCol w:w="1843"/>
        <w:gridCol w:w="1842"/>
        <w:gridCol w:w="2092"/>
      </w:tblGrid>
      <w:tr w:rsidR="006E2BB9" w:rsidRPr="006E2BB9" w:rsidTr="00592B7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 xml:space="preserve">№ </w:t>
            </w:r>
            <w:proofErr w:type="gramStart"/>
            <w:r w:rsidRPr="006E2BB9">
              <w:rPr>
                <w:rFonts w:ascii="Times New Roman" w:hAnsi="Times New Roman"/>
                <w:lang w:eastAsia="zh-CN"/>
              </w:rPr>
              <w:t>п</w:t>
            </w:r>
            <w:proofErr w:type="gramEnd"/>
            <w:r w:rsidRPr="006E2BB9">
              <w:rPr>
                <w:rFonts w:ascii="Times New Roman" w:hAnsi="Times New Roman"/>
                <w:lang w:eastAsia="zh-CN"/>
              </w:rPr>
              <w:t>/п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Назначение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 xml:space="preserve">  Численный состав группы (кол-во людей)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Руководитель группы (Ф.И.О. Должностная категория, тел.)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 xml:space="preserve">Состав группы (Ф.И.О. тел.)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Район ответственности (населенный пункт)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Техника и оснащение группы</w:t>
            </w:r>
          </w:p>
        </w:tc>
      </w:tr>
      <w:tr w:rsidR="006E2BB9" w:rsidRPr="006E2BB9" w:rsidTr="00592B7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B9" w:rsidRPr="006E2BB9" w:rsidRDefault="006E2BB9" w:rsidP="006E2BB9">
            <w:pPr>
              <w:numPr>
                <w:ilvl w:val="0"/>
                <w:numId w:val="3"/>
              </w:numPr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ПМГ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Горелов И.Е. глава Селосонского сельсовета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 xml:space="preserve">89016007370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-Гончаров Л.М. 89509615965;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- Малыгин С.А.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89029969059;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-</w:t>
            </w:r>
            <w:proofErr w:type="spellStart"/>
            <w:r w:rsidRPr="006E2BB9">
              <w:rPr>
                <w:rFonts w:ascii="Times New Roman" w:hAnsi="Times New Roman"/>
                <w:lang w:eastAsia="zh-CN"/>
              </w:rPr>
              <w:t>Констанц</w:t>
            </w:r>
            <w:proofErr w:type="spellEnd"/>
            <w:r w:rsidRPr="006E2BB9">
              <w:rPr>
                <w:rFonts w:ascii="Times New Roman" w:hAnsi="Times New Roman"/>
                <w:lang w:eastAsia="zh-CN"/>
              </w:rPr>
              <w:t xml:space="preserve"> В.А.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89532598315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с. Сон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6E2BB9">
              <w:rPr>
                <w:rFonts w:ascii="Times New Roman" w:hAnsi="Times New Roman"/>
                <w:lang w:eastAsia="zh-CN"/>
              </w:rPr>
              <w:t>д</w:t>
            </w:r>
            <w:proofErr w:type="gramStart"/>
            <w:r w:rsidRPr="006E2BB9">
              <w:rPr>
                <w:rFonts w:ascii="Times New Roman" w:hAnsi="Times New Roman"/>
                <w:lang w:eastAsia="zh-CN"/>
              </w:rPr>
              <w:t>.Г</w:t>
            </w:r>
            <w:proofErr w:type="gramEnd"/>
            <w:r w:rsidRPr="006E2BB9">
              <w:rPr>
                <w:rFonts w:ascii="Times New Roman" w:hAnsi="Times New Roman"/>
                <w:lang w:eastAsia="zh-CN"/>
              </w:rPr>
              <w:t>альджа</w:t>
            </w:r>
            <w:proofErr w:type="spellEnd"/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>д.Катюшкино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eastAsia="zh-CN"/>
              </w:rPr>
              <w:t xml:space="preserve">ВАЗ 2107   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b/>
                <w:lang w:eastAsia="zh-CN"/>
              </w:rPr>
              <w:t>Воздуходувки-</w:t>
            </w:r>
            <w:r w:rsidRPr="006E2BB9">
              <w:rPr>
                <w:rFonts w:ascii="Times New Roman" w:hAnsi="Times New Roman"/>
                <w:lang w:val="en-US" w:eastAsia="zh-CN"/>
              </w:rPr>
              <w:t>still</w:t>
            </w:r>
            <w:r w:rsidRPr="006E2BB9">
              <w:rPr>
                <w:rFonts w:ascii="Times New Roman" w:hAnsi="Times New Roman"/>
                <w:lang w:eastAsia="zh-CN"/>
              </w:rPr>
              <w:t xml:space="preserve">-3, </w:t>
            </w:r>
            <w:proofErr w:type="spellStart"/>
            <w:r w:rsidRPr="006E2BB9">
              <w:rPr>
                <w:rFonts w:ascii="Times New Roman" w:hAnsi="Times New Roman"/>
                <w:lang w:eastAsia="zh-CN"/>
              </w:rPr>
              <w:t>ра</w:t>
            </w:r>
            <w:r w:rsidRPr="006E2BB9">
              <w:rPr>
                <w:rFonts w:ascii="Times New Roman" w:hAnsi="Times New Roman"/>
                <w:lang w:val="en-US" w:eastAsia="zh-CN"/>
              </w:rPr>
              <w:t>triot</w:t>
            </w:r>
            <w:proofErr w:type="spellEnd"/>
            <w:r w:rsidRPr="006E2BB9">
              <w:rPr>
                <w:rFonts w:ascii="Times New Roman" w:hAnsi="Times New Roman"/>
                <w:lang w:eastAsia="zh-CN"/>
              </w:rPr>
              <w:t>-1 ,</w:t>
            </w:r>
            <w:r w:rsidRPr="006E2BB9">
              <w:rPr>
                <w:rFonts w:ascii="Times New Roman" w:hAnsi="Times New Roman"/>
                <w:lang w:val="en-US" w:eastAsia="zh-CN"/>
              </w:rPr>
              <w:t>champion</w:t>
            </w:r>
            <w:r w:rsidRPr="006E2BB9">
              <w:rPr>
                <w:rFonts w:ascii="Times New Roman" w:hAnsi="Times New Roman"/>
                <w:lang w:eastAsia="zh-CN"/>
              </w:rPr>
              <w:t>-4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b/>
                <w:lang w:eastAsia="zh-CN"/>
              </w:rPr>
              <w:t>Ранцевые огнетушители</w:t>
            </w:r>
            <w:proofErr w:type="gramStart"/>
            <w:r w:rsidRPr="006E2BB9">
              <w:rPr>
                <w:rFonts w:ascii="Times New Roman" w:hAnsi="Times New Roman"/>
                <w:lang w:eastAsia="zh-CN"/>
              </w:rPr>
              <w:t xml:space="preserve"> :</w:t>
            </w:r>
            <w:proofErr w:type="gramEnd"/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lang w:val="en-US" w:eastAsia="zh-CN"/>
              </w:rPr>
              <w:t>still</w:t>
            </w:r>
            <w:r w:rsidRPr="006E2BB9">
              <w:rPr>
                <w:rFonts w:ascii="Times New Roman" w:hAnsi="Times New Roman"/>
                <w:lang w:eastAsia="zh-CN"/>
              </w:rPr>
              <w:t xml:space="preserve">-1, </w:t>
            </w:r>
            <w:proofErr w:type="spellStart"/>
            <w:r w:rsidRPr="006E2BB9">
              <w:rPr>
                <w:rFonts w:ascii="Times New Roman" w:hAnsi="Times New Roman"/>
                <w:lang w:eastAsia="zh-CN"/>
              </w:rPr>
              <w:t>ра</w:t>
            </w:r>
            <w:r w:rsidRPr="006E2BB9">
              <w:rPr>
                <w:rFonts w:ascii="Times New Roman" w:hAnsi="Times New Roman"/>
                <w:lang w:val="en-US" w:eastAsia="zh-CN"/>
              </w:rPr>
              <w:t>triot</w:t>
            </w:r>
            <w:proofErr w:type="spellEnd"/>
            <w:r w:rsidRPr="006E2BB9">
              <w:rPr>
                <w:rFonts w:ascii="Times New Roman" w:hAnsi="Times New Roman"/>
                <w:lang w:eastAsia="zh-CN"/>
              </w:rPr>
              <w:t>-1,</w:t>
            </w:r>
            <w:r w:rsidRPr="006E2BB9">
              <w:rPr>
                <w:rFonts w:ascii="Times New Roman" w:hAnsi="Times New Roman"/>
                <w:lang w:val="en-US" w:eastAsia="zh-CN"/>
              </w:rPr>
              <w:t>champion</w:t>
            </w:r>
            <w:r w:rsidRPr="006E2BB9">
              <w:rPr>
                <w:rFonts w:ascii="Times New Roman" w:hAnsi="Times New Roman"/>
                <w:lang w:eastAsia="zh-CN"/>
              </w:rPr>
              <w:t>-1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 w:rsidRPr="006E2BB9">
              <w:rPr>
                <w:rFonts w:ascii="Times New Roman" w:hAnsi="Times New Roman"/>
                <w:b/>
                <w:lang w:eastAsia="zh-CN"/>
              </w:rPr>
              <w:t>Бензогенератор</w:t>
            </w:r>
            <w:proofErr w:type="spellEnd"/>
            <w:r w:rsidRPr="006E2BB9">
              <w:rPr>
                <w:rFonts w:ascii="Times New Roman" w:hAnsi="Times New Roman"/>
                <w:b/>
                <w:lang w:eastAsia="zh-CN"/>
              </w:rPr>
              <w:t>:</w:t>
            </w:r>
            <w:r w:rsidRPr="006E2BB9">
              <w:rPr>
                <w:rFonts w:ascii="Times New Roman" w:hAnsi="Times New Roman"/>
                <w:lang w:eastAsia="zh-CN"/>
              </w:rPr>
              <w:t xml:space="preserve"> </w:t>
            </w:r>
            <w:r w:rsidRPr="006E2BB9">
              <w:rPr>
                <w:rFonts w:ascii="Times New Roman" w:hAnsi="Times New Roman"/>
                <w:lang w:val="en-US" w:eastAsia="zh-CN"/>
              </w:rPr>
              <w:t>fine</w:t>
            </w:r>
            <w:r w:rsidRPr="006E2BB9">
              <w:rPr>
                <w:rFonts w:ascii="Times New Roman" w:hAnsi="Times New Roman"/>
                <w:lang w:eastAsia="zh-CN"/>
              </w:rPr>
              <w:t xml:space="preserve"> </w:t>
            </w:r>
            <w:r w:rsidRPr="006E2BB9">
              <w:rPr>
                <w:rFonts w:ascii="Times New Roman" w:hAnsi="Times New Roman"/>
                <w:lang w:val="en-US" w:eastAsia="zh-CN"/>
              </w:rPr>
              <w:t>Power</w:t>
            </w:r>
            <w:r w:rsidRPr="006E2BB9">
              <w:rPr>
                <w:rFonts w:ascii="Times New Roman" w:hAnsi="Times New Roman"/>
                <w:lang w:eastAsia="zh-CN"/>
              </w:rPr>
              <w:t>-1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b/>
                <w:lang w:eastAsia="zh-CN"/>
              </w:rPr>
              <w:t>Мотопомпы</w:t>
            </w:r>
            <w:r w:rsidRPr="006E2BB9">
              <w:rPr>
                <w:rFonts w:ascii="Times New Roman" w:hAnsi="Times New Roman"/>
                <w:lang w:eastAsia="zh-CN"/>
              </w:rPr>
              <w:t xml:space="preserve">: </w:t>
            </w:r>
            <w:r w:rsidRPr="006E2BB9">
              <w:rPr>
                <w:rFonts w:ascii="Times New Roman" w:hAnsi="Times New Roman"/>
                <w:lang w:val="en-US" w:eastAsia="zh-CN"/>
              </w:rPr>
              <w:t>Honda</w:t>
            </w:r>
            <w:r w:rsidRPr="006E2BB9">
              <w:rPr>
                <w:rFonts w:ascii="Times New Roman" w:hAnsi="Times New Roman"/>
                <w:lang w:eastAsia="zh-CN"/>
              </w:rPr>
              <w:t xml:space="preserve">-1, </w:t>
            </w:r>
            <w:proofErr w:type="spellStart"/>
            <w:r w:rsidRPr="006E2BB9">
              <w:rPr>
                <w:rFonts w:ascii="Times New Roman" w:hAnsi="Times New Roman"/>
                <w:lang w:val="en-US" w:eastAsia="zh-CN"/>
              </w:rPr>
              <w:t>huter</w:t>
            </w:r>
            <w:proofErr w:type="spellEnd"/>
            <w:r w:rsidRPr="006E2BB9">
              <w:rPr>
                <w:rFonts w:ascii="Times New Roman" w:hAnsi="Times New Roman"/>
                <w:lang w:eastAsia="zh-CN"/>
              </w:rPr>
              <w:t xml:space="preserve">-1, </w:t>
            </w:r>
            <w:proofErr w:type="spellStart"/>
            <w:r w:rsidRPr="006E2BB9">
              <w:rPr>
                <w:rFonts w:ascii="Times New Roman" w:hAnsi="Times New Roman"/>
                <w:lang w:eastAsia="zh-CN"/>
              </w:rPr>
              <w:t>ра</w:t>
            </w:r>
            <w:r w:rsidRPr="006E2BB9">
              <w:rPr>
                <w:rFonts w:ascii="Times New Roman" w:hAnsi="Times New Roman"/>
                <w:lang w:val="en-US" w:eastAsia="zh-CN"/>
              </w:rPr>
              <w:t>triot</w:t>
            </w:r>
            <w:proofErr w:type="spellEnd"/>
            <w:r w:rsidRPr="006E2BB9">
              <w:rPr>
                <w:rFonts w:ascii="Times New Roman" w:hAnsi="Times New Roman"/>
                <w:lang w:eastAsia="zh-CN"/>
              </w:rPr>
              <w:t>-1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val="en-US" w:eastAsia="zh-CN"/>
              </w:rPr>
            </w:pPr>
            <w:r w:rsidRPr="006E2BB9">
              <w:rPr>
                <w:rFonts w:ascii="Times New Roman" w:hAnsi="Times New Roman"/>
                <w:b/>
                <w:lang w:eastAsia="zh-CN"/>
              </w:rPr>
              <w:t>РЛО</w:t>
            </w:r>
            <w:r w:rsidRPr="006E2BB9">
              <w:rPr>
                <w:rFonts w:ascii="Times New Roman" w:hAnsi="Times New Roman"/>
                <w:lang w:val="en-US" w:eastAsia="zh-CN"/>
              </w:rPr>
              <w:t>-6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eastAsia="zh-CN"/>
              </w:rPr>
            </w:pPr>
            <w:r w:rsidRPr="006E2BB9">
              <w:rPr>
                <w:rFonts w:ascii="Times New Roman" w:hAnsi="Times New Roman"/>
                <w:b/>
                <w:lang w:eastAsia="zh-CN"/>
              </w:rPr>
              <w:t>Громкоговорители</w:t>
            </w:r>
            <w:r w:rsidRPr="006E2BB9">
              <w:rPr>
                <w:rFonts w:ascii="Times New Roman" w:hAnsi="Times New Roman"/>
                <w:lang w:eastAsia="zh-CN"/>
              </w:rPr>
              <w:t>-3</w:t>
            </w:r>
          </w:p>
          <w:p w:rsidR="006E2BB9" w:rsidRPr="006E2BB9" w:rsidRDefault="006E2BB9" w:rsidP="006E2BB9">
            <w:pPr>
              <w:suppressAutoHyphens/>
              <w:spacing w:after="100" w:afterAutospacing="1" w:line="240" w:lineRule="auto"/>
              <w:ind w:left="126"/>
              <w:contextualSpacing/>
              <w:rPr>
                <w:rFonts w:ascii="Times New Roman" w:hAnsi="Times New Roman"/>
                <w:lang w:val="en-US" w:eastAsia="zh-CN"/>
              </w:rPr>
            </w:pPr>
          </w:p>
        </w:tc>
      </w:tr>
    </w:tbl>
    <w:p w:rsidR="00A82B1B" w:rsidRDefault="00A82B1B" w:rsidP="00A82B1B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A82B1B" w:rsidRDefault="00A82B1B" w:rsidP="00A82B1B"/>
    <w:p w:rsidR="00C93C4C" w:rsidRDefault="00C93C4C"/>
    <w:sectPr w:rsidR="00C9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6B2"/>
    <w:multiLevelType w:val="hybridMultilevel"/>
    <w:tmpl w:val="D39E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57F32"/>
    <w:multiLevelType w:val="hybridMultilevel"/>
    <w:tmpl w:val="D39E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50A8"/>
    <w:multiLevelType w:val="hybridMultilevel"/>
    <w:tmpl w:val="9BFA6012"/>
    <w:lvl w:ilvl="0" w:tplc="51D2414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1B"/>
    <w:rsid w:val="001F3BC5"/>
    <w:rsid w:val="005B661B"/>
    <w:rsid w:val="00693F4A"/>
    <w:rsid w:val="006E2BB9"/>
    <w:rsid w:val="009956DC"/>
    <w:rsid w:val="00A82B1B"/>
    <w:rsid w:val="00C93C4C"/>
    <w:rsid w:val="00F2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2025-02-13T03:55:00Z</cp:lastPrinted>
  <dcterms:created xsi:type="dcterms:W3CDTF">2025-02-07T08:31:00Z</dcterms:created>
  <dcterms:modified xsi:type="dcterms:W3CDTF">2025-02-13T03:56:00Z</dcterms:modified>
</cp:coreProperties>
</file>